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41F5" w14:textId="203A2CE7" w:rsidR="000C34B0" w:rsidRPr="00543B98" w:rsidRDefault="00543B98" w:rsidP="00543B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1A43"/>
          <w:sz w:val="28"/>
          <w:szCs w:val="28"/>
          <w:shd w:val="clear" w:color="auto" w:fill="FFFFFF"/>
        </w:rPr>
        <w:t xml:space="preserve">       </w:t>
      </w:r>
      <w:r w:rsidR="00B87791">
        <w:rPr>
          <w:rFonts w:ascii="Times New Roman" w:hAnsi="Times New Roman" w:cs="Times New Roman"/>
          <w:color w:val="261A43"/>
          <w:sz w:val="28"/>
          <w:szCs w:val="28"/>
          <w:shd w:val="clear" w:color="auto" w:fill="FFFFFF"/>
        </w:rPr>
        <w:t>В</w:t>
      </w:r>
      <w:r w:rsidR="00FD1E3C" w:rsidRPr="00543B98">
        <w:rPr>
          <w:rFonts w:ascii="Times New Roman" w:hAnsi="Times New Roman" w:cs="Times New Roman"/>
          <w:color w:val="261A43"/>
          <w:sz w:val="28"/>
          <w:szCs w:val="28"/>
          <w:shd w:val="clear" w:color="auto" w:fill="FFFFFF"/>
        </w:rPr>
        <w:t xml:space="preserve"> зоне деятельности гарантирующего поставщика АО «</w:t>
      </w:r>
      <w:proofErr w:type="spellStart"/>
      <w:r w:rsidR="00DB4798" w:rsidRPr="00543B98">
        <w:rPr>
          <w:rFonts w:ascii="Times New Roman" w:hAnsi="Times New Roman" w:cs="Times New Roman"/>
          <w:color w:val="261A43"/>
          <w:sz w:val="28"/>
          <w:szCs w:val="28"/>
          <w:shd w:val="clear" w:color="auto" w:fill="FFFFFF"/>
        </w:rPr>
        <w:t>Горэлектросеть</w:t>
      </w:r>
      <w:proofErr w:type="spellEnd"/>
      <w:r w:rsidR="00FD1E3C" w:rsidRPr="00543B98">
        <w:rPr>
          <w:rFonts w:ascii="Times New Roman" w:hAnsi="Times New Roman" w:cs="Times New Roman"/>
          <w:color w:val="261A43"/>
          <w:sz w:val="28"/>
          <w:szCs w:val="28"/>
          <w:shd w:val="clear" w:color="auto" w:fill="FFFFFF"/>
        </w:rPr>
        <w:t>» отсутствуют договоры купли-продажи (поставки) электрической энергии (мощности) в целях компенсации потерь, заключенные с производителями электрической энергии (мощности) на розничном рынке электрической энергии, осуществляющими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</w:t>
      </w:r>
      <w:r w:rsidR="00B87791">
        <w:rPr>
          <w:rFonts w:ascii="Times New Roman" w:hAnsi="Times New Roman" w:cs="Times New Roman"/>
          <w:color w:val="261A43"/>
          <w:sz w:val="28"/>
          <w:szCs w:val="28"/>
          <w:shd w:val="clear" w:color="auto" w:fill="FFFFFF"/>
        </w:rPr>
        <w:t>, объемы которой подтверждены сертификатом, выданным советом рынка, с указанием наименования соответс</w:t>
      </w:r>
      <w:r w:rsidR="000D560E">
        <w:rPr>
          <w:rFonts w:ascii="Times New Roman" w:hAnsi="Times New Roman" w:cs="Times New Roman"/>
          <w:color w:val="261A43"/>
          <w:sz w:val="28"/>
          <w:szCs w:val="28"/>
          <w:shd w:val="clear" w:color="auto" w:fill="FFFFFF"/>
        </w:rPr>
        <w:t>т</w:t>
      </w:r>
      <w:r w:rsidR="00B87791">
        <w:rPr>
          <w:rFonts w:ascii="Times New Roman" w:hAnsi="Times New Roman" w:cs="Times New Roman"/>
          <w:color w:val="261A43"/>
          <w:sz w:val="28"/>
          <w:szCs w:val="28"/>
          <w:shd w:val="clear" w:color="auto" w:fill="FFFFFF"/>
        </w:rPr>
        <w:t>вующего производителя электрической энергии (мощности) и сетевой организации, заключивших указанный договор.</w:t>
      </w:r>
    </w:p>
    <w:sectPr w:rsidR="000C34B0" w:rsidRPr="0054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42"/>
    <w:rsid w:val="000C34B0"/>
    <w:rsid w:val="000D560E"/>
    <w:rsid w:val="001075AF"/>
    <w:rsid w:val="00543B98"/>
    <w:rsid w:val="007E117B"/>
    <w:rsid w:val="00AA4FB3"/>
    <w:rsid w:val="00B87791"/>
    <w:rsid w:val="00C10B42"/>
    <w:rsid w:val="00DB4798"/>
    <w:rsid w:val="00FD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1F07"/>
  <w15:chartTrackingRefBased/>
  <w15:docId w15:val="{B3FC4365-0E1B-404E-9BC9-C09C36EA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</dc:creator>
  <cp:keywords/>
  <dc:description/>
  <cp:lastModifiedBy>Albina</cp:lastModifiedBy>
  <cp:revision>28</cp:revision>
  <dcterms:created xsi:type="dcterms:W3CDTF">2022-05-24T13:50:00Z</dcterms:created>
  <dcterms:modified xsi:type="dcterms:W3CDTF">2022-05-25T05:19:00Z</dcterms:modified>
</cp:coreProperties>
</file>